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91" w:rsidRPr="00C80779" w:rsidRDefault="00342B91" w:rsidP="00342B91">
      <w:pPr>
        <w:pStyle w:val="Nagwek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42B91">
        <w:rPr>
          <w:rFonts w:ascii="Times New Roman" w:hAnsi="Times New Roman" w:cs="Times New Roman"/>
          <w:bCs w:val="0"/>
          <w:color w:val="auto"/>
          <w:sz w:val="28"/>
          <w:szCs w:val="24"/>
          <w:u w:val="single"/>
        </w:rPr>
        <w:t>Logistyk towarów</w:t>
      </w:r>
      <w:r w:rsidRPr="00342B91">
        <w:rPr>
          <w:rFonts w:ascii="Times New Roman" w:hAnsi="Times New Roman" w:cs="Times New Roman"/>
          <w:bCs w:val="0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- </w:t>
      </w:r>
      <w:r w:rsidRPr="002200D6">
        <w:rPr>
          <w:rFonts w:ascii="Times New Roman" w:hAnsi="Times New Roman" w:cs="Times New Roman"/>
          <w:bCs w:val="0"/>
          <w:color w:val="auto"/>
          <w:sz w:val="24"/>
          <w:szCs w:val="24"/>
        </w:rPr>
        <w:t>przygotowuje specjalistów z zakresu</w:t>
      </w:r>
      <w:r w:rsidRPr="008174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51C96">
        <w:rPr>
          <w:rFonts w:ascii="Times New Roman" w:hAnsi="Times New Roman" w:cs="Times New Roman"/>
          <w:bCs w:val="0"/>
          <w:color w:val="auto"/>
          <w:sz w:val="24"/>
          <w:szCs w:val="24"/>
        </w:rPr>
        <w:t>nowoczesnej logistyki.</w:t>
      </w:r>
    </w:p>
    <w:p w:rsidR="00342B91" w:rsidRDefault="00342B91" w:rsidP="00342B91">
      <w:pPr>
        <w:rPr>
          <w:rFonts w:ascii="Times New Roman" w:hAnsi="Times New Roman" w:cs="Times New Roman"/>
          <w:sz w:val="24"/>
          <w:szCs w:val="24"/>
        </w:rPr>
      </w:pP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2F33">
        <w:rPr>
          <w:rFonts w:ascii="Times New Roman" w:hAnsi="Times New Roman" w:cs="Times New Roman"/>
          <w:color w:val="000000"/>
          <w:sz w:val="24"/>
          <w:szCs w:val="24"/>
        </w:rPr>
        <w:t xml:space="preserve">Kształcenie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31C39">
        <w:rPr>
          <w:rFonts w:ascii="Times New Roman" w:hAnsi="Times New Roman" w:cs="Times New Roman"/>
          <w:sz w:val="24"/>
          <w:szCs w:val="24"/>
        </w:rPr>
        <w:t>ogistyka towarów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31C39">
        <w:rPr>
          <w:rFonts w:ascii="Times New Roman" w:hAnsi="Times New Roman" w:cs="Times New Roman"/>
          <w:sz w:val="24"/>
          <w:szCs w:val="24"/>
        </w:rPr>
        <w:t xml:space="preserve"> na kierunku Towaroznawstwo w Państwowej Wyższej Szkole Zawodowej im. Stanisława Pigonia w Krośnie jest atrakcyjną ofertą na rynku usług edukacyjnych na Podkarpaciu.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C39">
        <w:rPr>
          <w:rFonts w:ascii="Times New Roman" w:hAnsi="Times New Roman" w:cs="Times New Roman"/>
          <w:sz w:val="24"/>
          <w:szCs w:val="24"/>
        </w:rPr>
        <w:t>Logistyka jest niezbędnym elementem funkcjonowania współczesnych przedsiębiorstw, nie tylko tych wytwarzających różnorakie dobra, ale również działających w sektorze handlowo – dystrybucyjnym.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Fonts w:ascii="Times New Roman" w:hAnsi="Times New Roman" w:cs="Times New Roman"/>
          <w:sz w:val="24"/>
          <w:szCs w:val="24"/>
        </w:rPr>
        <w:t> 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31C39">
        <w:rPr>
          <w:rStyle w:val="Pogrubienie"/>
          <w:rFonts w:ascii="Times New Roman" w:hAnsi="Times New Roman" w:cs="Times New Roman"/>
          <w:sz w:val="24"/>
          <w:szCs w:val="24"/>
        </w:rPr>
        <w:t>SYLWETKA ABSOLWENTA</w:t>
      </w:r>
    </w:p>
    <w:p w:rsidR="00342B91" w:rsidRDefault="00342B91" w:rsidP="00342B91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sz w:val="24"/>
          <w:szCs w:val="24"/>
        </w:rPr>
      </w:pPr>
      <w:r w:rsidRPr="00012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Absolwenci kształcenia w zakresie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Logistyki towarów</w:t>
      </w:r>
      <w:r w:rsidRPr="00012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będą posiadać niezbędną </w:t>
      </w:r>
      <w:r w:rsidRPr="00012765">
        <w:rPr>
          <w:rFonts w:ascii="Times New Roman" w:hAnsi="Times New Roman" w:cs="Times New Roman"/>
          <w:b/>
          <w:bCs/>
          <w:sz w:val="24"/>
          <w:szCs w:val="24"/>
        </w:rPr>
        <w:t xml:space="preserve">wiedzę </w:t>
      </w:r>
      <w:r w:rsidRPr="00012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012765">
        <w:rPr>
          <w:rFonts w:ascii="Times New Roman" w:hAnsi="Times New Roman" w:cs="Times New Roman"/>
          <w:b/>
          <w:bCs/>
          <w:sz w:val="24"/>
          <w:szCs w:val="24"/>
        </w:rPr>
        <w:t xml:space="preserve"> zakresu</w:t>
      </w:r>
      <w:r w:rsidRPr="00F15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i nabędą</w:t>
      </w:r>
      <w:r w:rsidRPr="002200D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umiejętności w zakresie: identyfikowania, analizowania i doskonalenia systemów, procesów logistycznych, łańcuchów i sieci logistycznych, a także zarządzania nimi. Wiedza w tym zakresie jest wzbogacona o praktyczne umiejętności korzystania z informatycznych narzędzi zarz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ądzania procesami logistycznymi. </w:t>
      </w:r>
      <w:r w:rsidRPr="002200D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W ramach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kształcenia mogą rozwijać</w:t>
      </w:r>
      <w:r w:rsidRPr="002200D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zdolności kreatywnego myślenia, gotowości do pracy w zespole oraz zdyscyplinowanego i odpowiedzialnego zachowania i działania. W szczególności wśród treści kształcenia są: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31C39">
        <w:rPr>
          <w:rFonts w:ascii="Times New Roman" w:hAnsi="Times New Roman" w:cs="Times New Roman"/>
          <w:sz w:val="24"/>
          <w:szCs w:val="24"/>
        </w:rPr>
        <w:t>nakowanie i kodowanie towarów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Znormalizowane systemy zarządzania bezpieczeństwem łańcucha dostaw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Zarządzanie produkcją i realizacja usług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Systemy zarządzania jakością i bezpieczeństwem towarów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Ekonomika w logistyce towarów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Transport i spedycja towarów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Projektowanie i optymalizacja procesów logistycznych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Logistyka magazynowa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Logistyka międzynarodowa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C39">
        <w:rPr>
          <w:rFonts w:ascii="Times New Roman" w:hAnsi="Times New Roman" w:cs="Times New Roman"/>
          <w:sz w:val="24"/>
          <w:szCs w:val="24"/>
        </w:rPr>
        <w:t>Prognozowanie i symulacje w logistyce towarów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431C39">
        <w:rPr>
          <w:rFonts w:ascii="Times New Roman" w:hAnsi="Times New Roman" w:cs="Times New Roman"/>
          <w:sz w:val="24"/>
          <w:szCs w:val="24"/>
        </w:rPr>
        <w:t>Innowacje i nowe trendy w logistyce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B91" w:rsidRPr="0036121B" w:rsidRDefault="00342B91" w:rsidP="00342B91">
      <w:pPr>
        <w:shd w:val="clear" w:color="auto" w:fill="FFFFFF"/>
        <w:spacing w:before="150"/>
        <w:rPr>
          <w:rFonts w:ascii="Times New Roman" w:hAnsi="Times New Roman" w:cs="Times New Roman"/>
          <w:color w:val="40464A"/>
          <w:sz w:val="24"/>
          <w:szCs w:val="24"/>
        </w:rPr>
      </w:pPr>
      <w:r w:rsidRPr="00702F3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Absolwent posiada wiedzę, umiejętności i kwalifikacje niezbędne do bycia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cenionym i poszukiwanym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logistykiem</w:t>
      </w:r>
      <w:proofErr w:type="spellEnd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towarów.</w:t>
      </w:r>
    </w:p>
    <w:p w:rsidR="00342B91" w:rsidRPr="00C80779" w:rsidRDefault="00342B91" w:rsidP="00342B91">
      <w:pPr>
        <w:shd w:val="clear" w:color="auto" w:fill="FDFDFD"/>
        <w:spacing w:before="150" w:line="270" w:lineRule="atLeast"/>
        <w:rPr>
          <w:rFonts w:ascii="Times New Roman" w:hAnsi="Times New Roman" w:cs="Times New Roman"/>
          <w:sz w:val="24"/>
          <w:szCs w:val="24"/>
        </w:rPr>
      </w:pPr>
      <w:r w:rsidRPr="00C80779">
        <w:rPr>
          <w:rFonts w:ascii="Times New Roman" w:hAnsi="Times New Roman" w:cs="Times New Roman"/>
          <w:b/>
          <w:bCs/>
          <w:sz w:val="24"/>
          <w:szCs w:val="24"/>
        </w:rPr>
        <w:t>Po zakończeniu studiów absolwent będzie mógł podjąć zatrudnienie w:</w:t>
      </w:r>
    </w:p>
    <w:p w:rsidR="00342B91" w:rsidRPr="00431C39" w:rsidRDefault="00342B91" w:rsidP="00342B91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Fonts w:ascii="Times New Roman" w:hAnsi="Times New Roman" w:cs="Times New Roman"/>
          <w:sz w:val="24"/>
          <w:szCs w:val="24"/>
        </w:rPr>
        <w:br/>
        <w:t>Absolwenci będą przygotowani do pracy zawodowej w dużych organizacjach gospodarczych, krajowych i międzynarodowych, a także w przedsiębiorstwach z sektora MŚP. Poznają również w praktyce wymagania z zakresu logistyki stawiane lokalnym przedsiębiorcom przez dużych światowych odbiorców np. sieci handlowe.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Fonts w:ascii="Times New Roman" w:hAnsi="Times New Roman" w:cs="Times New Roman"/>
          <w:sz w:val="24"/>
          <w:szCs w:val="24"/>
        </w:rPr>
        <w:t>Program specjalności, wraz z solidną podbudową zasadniczych treści kształcenia kierunku towaroznawstwo, pozwala na wykształcenia wyróżniającego się profilu absolwenta, który znając właściwości różnorodnych grup towarowych będzie mógł w sposób świadomy i precyzyjny dobierać narzędzia i budować proces logistyczny dopasowany do potrzeb konkretnych pracodawców.  Nie stanie się zatem jedynie „administratorem” procesów logistycznych, a unikalnym specjalistą posiadającym głębokie zrozumienie procesów logistycznych i ich wpływu na jakość i bezpieczeństwo towarów. Będzie ponadto mógł reprezentować firmę w kontaktach z podmiotami zewnętrznymi, również na rynku międzynarodowym. </w:t>
      </w:r>
    </w:p>
    <w:p w:rsidR="00342B91" w:rsidRDefault="00342B91" w:rsidP="00342B91">
      <w:pPr>
        <w:shd w:val="clear" w:color="auto" w:fill="FFFFFF"/>
        <w:spacing w:before="150" w:line="270" w:lineRule="atLeast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PERSPEKTYWY ZAWODOWE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Fonts w:ascii="Times New Roman" w:hAnsi="Times New Roman" w:cs="Times New Roman"/>
          <w:sz w:val="24"/>
          <w:szCs w:val="24"/>
        </w:rPr>
        <w:t>Po zakończeniu studiów absolwent będzie mógł podjąć zatrudnienie na stanowiskach specjalistów i menedżerów w działach logistyki przedsiębiorstw produkcyjnych, handlowych i usługowych, zarówno w obszarze gospodarki magazynowej, jak też w działach wysyłek, spedycji oraz jednostkach ds. zapewnienia bezpieczeństwa w łańcuchu dostaw. Istnieje również możliwość pełnienia funkcji doradczych i konsultanckich w przedsiębiorstwach oraz firmach konsultingowych.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Fonts w:ascii="Times New Roman" w:hAnsi="Times New Roman" w:cs="Times New Roman"/>
          <w:sz w:val="24"/>
          <w:szCs w:val="24"/>
        </w:rPr>
        <w:t> 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Style w:val="Pogrubienie"/>
          <w:rFonts w:ascii="Times New Roman" w:hAnsi="Times New Roman" w:cs="Times New Roman"/>
          <w:sz w:val="24"/>
          <w:szCs w:val="24"/>
        </w:rPr>
        <w:t>PRAKTYCZNE TREŚCI KSZTAŁCENIA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Fonts w:ascii="Times New Roman" w:hAnsi="Times New Roman" w:cs="Times New Roman"/>
          <w:sz w:val="24"/>
          <w:szCs w:val="24"/>
        </w:rPr>
        <w:t>Treści kształcenia tej specjalności ukierunkowane są na zapewnienie sprawnego i bezpiecznego transportu różnorodnych  grup towarowych zarówno w logistyce krajowej jak i międzynarodowej i obejmują m.in.:  Transport i spedycję towarów, Ekonomikę w logistyce towarów, Znakowanie i kodowanie towarów, Prognozowanie i symulacje w logistyce towarów, Innowacje i nowe trendy w logistyce.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Fonts w:ascii="Times New Roman" w:hAnsi="Times New Roman" w:cs="Times New Roman"/>
          <w:sz w:val="24"/>
          <w:szCs w:val="24"/>
        </w:rPr>
        <w:t>Program specjalności kładzie również nacisk na potrzeby pracodawców i klientów wprowadzając  przedmioty o wysokiej przydatności praktycznej, takie jak: Znormalizowane systemy zarządzania bezpieczeństwem łańcucha dostaw, Wymagania odbiorców towarów w zakresie bezpieczeństwa łańcucha dostaw,  Systemy zarządzania jakością i bezpieczeństwem towarów.</w:t>
      </w:r>
    </w:p>
    <w:p w:rsidR="00342B91" w:rsidRPr="00431C39" w:rsidRDefault="00342B91" w:rsidP="00342B91">
      <w:pPr>
        <w:shd w:val="clear" w:color="auto" w:fill="FFFFFF"/>
        <w:spacing w:before="15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1C39">
        <w:rPr>
          <w:rFonts w:ascii="Times New Roman" w:hAnsi="Times New Roman" w:cs="Times New Roman"/>
          <w:sz w:val="24"/>
          <w:szCs w:val="24"/>
        </w:rPr>
        <w:t>Ze względu na wysokie umiędzynarodowienie procesów logistycznych wprowadzone zostały w znacznej liczbie godzin treści kształcenia z zakresu Terminologii logistycznej w języku angielskim. Bardzo dobra znajomość branżowego języka obcego stanowi dziś jedno z podstawowych wymagań większości pracodawców względem absolwentów.</w:t>
      </w:r>
    </w:p>
    <w:p w:rsidR="00342B91" w:rsidRDefault="00342B91" w:rsidP="00342B91">
      <w:pPr>
        <w:rPr>
          <w:rFonts w:ascii="Times New Roman" w:hAnsi="Times New Roman" w:cs="Times New Roman"/>
          <w:sz w:val="24"/>
          <w:szCs w:val="24"/>
        </w:rPr>
      </w:pPr>
    </w:p>
    <w:p w:rsidR="00DC4D91" w:rsidRDefault="00DC4D91"/>
    <w:sectPr w:rsidR="00DC4D91" w:rsidSect="00DC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B91"/>
    <w:rsid w:val="00342B91"/>
    <w:rsid w:val="00D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9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2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42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42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2019-07-16T20:29:00Z</dcterms:created>
  <dcterms:modified xsi:type="dcterms:W3CDTF">2019-07-16T20:29:00Z</dcterms:modified>
</cp:coreProperties>
</file>